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45487" w14:textId="1FD7AEBF" w:rsidR="00D21659" w:rsidRDefault="00A413C5" w:rsidP="00C74273">
      <w:pPr>
        <w:pStyle w:val="Corpodetexto"/>
        <w:spacing w:before="72"/>
        <w:ind w:right="1805"/>
        <w:rPr>
          <w:b w:val="0"/>
          <w:sz w:val="27"/>
        </w:rPr>
      </w:pPr>
      <w:r>
        <w:t>ANEXO</w:t>
      </w:r>
      <w:r>
        <w:rPr>
          <w:spacing w:val="-1"/>
        </w:rPr>
        <w:t xml:space="preserve"> </w:t>
      </w:r>
      <w:r>
        <w:t>III</w:t>
      </w:r>
    </w:p>
    <w:p w14:paraId="0E8BB0DD" w14:textId="2875FC78" w:rsidR="00D21659" w:rsidRDefault="009628CD">
      <w:pPr>
        <w:pStyle w:val="Corpodetexto"/>
        <w:spacing w:before="1" w:after="20"/>
        <w:ind w:right="1817"/>
      </w:pPr>
      <w:r>
        <w:t xml:space="preserve">MODELO DE </w:t>
      </w:r>
      <w:r w:rsidR="00A413C5">
        <w:t>INSTRUMENTO</w:t>
      </w:r>
      <w:r w:rsidR="00A413C5">
        <w:rPr>
          <w:spacing w:val="-3"/>
        </w:rPr>
        <w:t xml:space="preserve"> </w:t>
      </w:r>
      <w:r w:rsidR="00A413C5">
        <w:t>DE</w:t>
      </w:r>
      <w:r w:rsidR="00A413C5">
        <w:rPr>
          <w:spacing w:val="-3"/>
        </w:rPr>
        <w:t xml:space="preserve"> </w:t>
      </w:r>
      <w:r w:rsidR="00A413C5">
        <w:t>MEDIÇÃO</w:t>
      </w:r>
      <w:r w:rsidR="00A413C5">
        <w:rPr>
          <w:spacing w:val="-3"/>
        </w:rPr>
        <w:t xml:space="preserve"> </w:t>
      </w:r>
      <w:r w:rsidR="00A413C5">
        <w:t>DE</w:t>
      </w:r>
      <w:r w:rsidR="00A413C5">
        <w:rPr>
          <w:spacing w:val="-3"/>
        </w:rPr>
        <w:t xml:space="preserve"> </w:t>
      </w:r>
      <w:r w:rsidR="00A413C5">
        <w:t>RESULTADO</w:t>
      </w:r>
      <w:r w:rsidR="00A413C5">
        <w:rPr>
          <w:spacing w:val="1"/>
        </w:rPr>
        <w:t xml:space="preserve"> </w:t>
      </w:r>
      <w:r w:rsidR="00E11F53">
        <w:t>–</w:t>
      </w:r>
      <w:r w:rsidR="00A413C5">
        <w:rPr>
          <w:spacing w:val="-3"/>
        </w:rPr>
        <w:t xml:space="preserve"> </w:t>
      </w:r>
      <w:r w:rsidR="00A413C5">
        <w:t>IMR</w:t>
      </w:r>
      <w:r w:rsidR="00E11F53">
        <w:t xml:space="preserve"> </w:t>
      </w:r>
    </w:p>
    <w:p w14:paraId="166AE291" w14:textId="35E2C409" w:rsidR="00E11F53" w:rsidRDefault="00E11F53">
      <w:pPr>
        <w:pStyle w:val="Corpodetexto"/>
        <w:spacing w:before="1" w:after="20"/>
        <w:ind w:right="1817"/>
      </w:pPr>
      <w:r>
        <w:t xml:space="preserve">REFERÊNCIA = </w:t>
      </w:r>
      <w:r w:rsidR="009628CD">
        <w:t>MÊS/ANO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6566"/>
      </w:tblGrid>
      <w:tr w:rsidR="00D21659" w14:paraId="23F3AD34" w14:textId="77777777">
        <w:trPr>
          <w:trHeight w:val="297"/>
        </w:trPr>
        <w:tc>
          <w:tcPr>
            <w:tcW w:w="9683" w:type="dxa"/>
            <w:gridSpan w:val="2"/>
          </w:tcPr>
          <w:p w14:paraId="200CBE77" w14:textId="77777777" w:rsidR="00D21659" w:rsidRDefault="00A413C5">
            <w:pPr>
              <w:pStyle w:val="TableParagraph"/>
              <w:spacing w:before="7" w:line="271" w:lineRule="exact"/>
              <w:ind w:left="2597" w:right="25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INDICADOR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</w:p>
        </w:tc>
      </w:tr>
      <w:tr w:rsidR="00D21659" w14:paraId="3468937D" w14:textId="77777777">
        <w:trPr>
          <w:trHeight w:val="290"/>
        </w:trPr>
        <w:tc>
          <w:tcPr>
            <w:tcW w:w="9683" w:type="dxa"/>
            <w:gridSpan w:val="2"/>
          </w:tcPr>
          <w:p w14:paraId="564872CA" w14:textId="77777777" w:rsidR="00D21659" w:rsidRDefault="00A413C5">
            <w:pPr>
              <w:pStyle w:val="TableParagraph"/>
              <w:spacing w:before="2" w:line="267" w:lineRule="exact"/>
              <w:ind w:left="2597" w:right="25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Proporcionalidade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atingimento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metas</w:t>
            </w:r>
          </w:p>
        </w:tc>
      </w:tr>
      <w:tr w:rsidR="00D21659" w14:paraId="113E5D7F" w14:textId="77777777">
        <w:trPr>
          <w:trHeight w:val="293"/>
        </w:trPr>
        <w:tc>
          <w:tcPr>
            <w:tcW w:w="3117" w:type="dxa"/>
          </w:tcPr>
          <w:p w14:paraId="2AEEEFAA" w14:textId="77777777" w:rsidR="00D21659" w:rsidRDefault="00A413C5">
            <w:pPr>
              <w:pStyle w:val="TableParagraph"/>
              <w:spacing w:before="3"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Item</w:t>
            </w:r>
          </w:p>
        </w:tc>
        <w:tc>
          <w:tcPr>
            <w:tcW w:w="6566" w:type="dxa"/>
          </w:tcPr>
          <w:p w14:paraId="2B6D0AA6" w14:textId="77777777" w:rsidR="00D21659" w:rsidRDefault="00A413C5">
            <w:pPr>
              <w:pStyle w:val="TableParagraph"/>
              <w:spacing w:before="3"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</w:tr>
      <w:tr w:rsidR="00D21659" w14:paraId="3D192393" w14:textId="77777777">
        <w:trPr>
          <w:trHeight w:val="842"/>
        </w:trPr>
        <w:tc>
          <w:tcPr>
            <w:tcW w:w="3117" w:type="dxa"/>
          </w:tcPr>
          <w:p w14:paraId="209586CA" w14:textId="77777777" w:rsidR="00D21659" w:rsidRDefault="00D21659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2360A8F5" w14:textId="77777777" w:rsidR="00D21659" w:rsidRDefault="00A413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Finalidade</w:t>
            </w:r>
          </w:p>
        </w:tc>
        <w:tc>
          <w:tcPr>
            <w:tcW w:w="6566" w:type="dxa"/>
          </w:tcPr>
          <w:p w14:paraId="4E3E93F9" w14:textId="77777777" w:rsidR="00D21659" w:rsidRDefault="00A413C5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Manter a prestação contínua de serviços de apoio administrativo 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fim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atender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demanda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Superintendência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Regional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  <w:p w14:paraId="51BF908C" w14:textId="0A3DB2AA" w:rsidR="00D21659" w:rsidRDefault="00A413C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DNIT/A</w:t>
            </w:r>
            <w:r w:rsidR="00742864">
              <w:rPr>
                <w:sz w:val="24"/>
              </w:rPr>
              <w:t>L</w:t>
            </w:r>
            <w:r>
              <w:rPr>
                <w:sz w:val="24"/>
              </w:rPr>
              <w:t>.</w:t>
            </w:r>
          </w:p>
        </w:tc>
      </w:tr>
      <w:tr w:rsidR="00D21659" w14:paraId="1E67180F" w14:textId="77777777">
        <w:trPr>
          <w:trHeight w:val="570"/>
        </w:trPr>
        <w:tc>
          <w:tcPr>
            <w:tcW w:w="3117" w:type="dxa"/>
          </w:tcPr>
          <w:p w14:paraId="08769AA5" w14:textId="77777777" w:rsidR="00D21659" w:rsidRDefault="00A413C5">
            <w:pPr>
              <w:pStyle w:val="TableParagraph"/>
              <w:spacing w:before="14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Cumprir</w:t>
            </w:r>
          </w:p>
        </w:tc>
        <w:tc>
          <w:tcPr>
            <w:tcW w:w="6566" w:type="dxa"/>
          </w:tcPr>
          <w:p w14:paraId="4917500E" w14:textId="77777777" w:rsidR="00D21659" w:rsidRDefault="00A413C5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Executar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licitado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conformidade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Termo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Referência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legislação pertinente.</w:t>
            </w:r>
          </w:p>
        </w:tc>
      </w:tr>
      <w:tr w:rsidR="00D21659" w14:paraId="0FE0CB7D" w14:textId="77777777">
        <w:trPr>
          <w:trHeight w:val="570"/>
        </w:trPr>
        <w:tc>
          <w:tcPr>
            <w:tcW w:w="3117" w:type="dxa"/>
          </w:tcPr>
          <w:p w14:paraId="7412AB4C" w14:textId="77777777" w:rsidR="00D21659" w:rsidRDefault="00A413C5">
            <w:pPr>
              <w:pStyle w:val="TableParagraph"/>
              <w:spacing w:before="14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Instrumento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 medição</w:t>
            </w:r>
          </w:p>
        </w:tc>
        <w:tc>
          <w:tcPr>
            <w:tcW w:w="6566" w:type="dxa"/>
          </w:tcPr>
          <w:p w14:paraId="0B427720" w14:textId="77777777" w:rsidR="00D21659" w:rsidRDefault="00A413C5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Planilha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executados,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conforme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abaixo.</w:t>
            </w:r>
          </w:p>
        </w:tc>
      </w:tr>
      <w:tr w:rsidR="00D21659" w14:paraId="43AFE189" w14:textId="77777777">
        <w:trPr>
          <w:trHeight w:val="1126"/>
        </w:trPr>
        <w:tc>
          <w:tcPr>
            <w:tcW w:w="3117" w:type="dxa"/>
          </w:tcPr>
          <w:p w14:paraId="3DEB2B1D" w14:textId="77777777" w:rsidR="00D21659" w:rsidRDefault="00D21659">
            <w:pPr>
              <w:pStyle w:val="TableParagraph"/>
              <w:spacing w:before="8"/>
              <w:rPr>
                <w:b/>
                <w:sz w:val="36"/>
              </w:rPr>
            </w:pPr>
          </w:p>
          <w:p w14:paraId="01E1D3ED" w14:textId="77777777" w:rsidR="00D21659" w:rsidRDefault="00A413C5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Forma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acompanhamento</w:t>
            </w:r>
          </w:p>
        </w:tc>
        <w:tc>
          <w:tcPr>
            <w:tcW w:w="6566" w:type="dxa"/>
          </w:tcPr>
          <w:p w14:paraId="4F8BDD26" w14:textId="77777777" w:rsidR="00D21659" w:rsidRDefault="00A413C5">
            <w:pPr>
              <w:pStyle w:val="TableParagraph"/>
              <w:ind w:left="107" w:right="114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acompanhará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mensalmente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cumprimento das atividades da execução dos serviços, conforme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perspectiva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Administração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posterior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lançamento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 planilha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controle.</w:t>
            </w:r>
          </w:p>
        </w:tc>
      </w:tr>
      <w:tr w:rsidR="00D21659" w14:paraId="7C732A21" w14:textId="77777777">
        <w:trPr>
          <w:trHeight w:val="290"/>
        </w:trPr>
        <w:tc>
          <w:tcPr>
            <w:tcW w:w="3117" w:type="dxa"/>
          </w:tcPr>
          <w:p w14:paraId="4D6C105F" w14:textId="77777777" w:rsidR="00D21659" w:rsidRDefault="00A413C5">
            <w:pPr>
              <w:pStyle w:val="TableParagraph"/>
              <w:spacing w:before="3"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Periodicidade</w:t>
            </w:r>
          </w:p>
        </w:tc>
        <w:tc>
          <w:tcPr>
            <w:tcW w:w="6566" w:type="dxa"/>
          </w:tcPr>
          <w:p w14:paraId="45BCF0EA" w14:textId="77777777" w:rsidR="00D21659" w:rsidRDefault="00A413C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Mensal</w:t>
            </w:r>
          </w:p>
        </w:tc>
      </w:tr>
      <w:tr w:rsidR="00D21659" w14:paraId="1F16F2F2" w14:textId="77777777">
        <w:trPr>
          <w:trHeight w:val="566"/>
        </w:trPr>
        <w:tc>
          <w:tcPr>
            <w:tcW w:w="3117" w:type="dxa"/>
          </w:tcPr>
          <w:p w14:paraId="69242E1F" w14:textId="77777777" w:rsidR="00D21659" w:rsidRDefault="00A413C5">
            <w:pPr>
              <w:pStyle w:val="TableParagraph"/>
              <w:spacing w:before="14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Mecanismo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cálculo</w:t>
            </w:r>
          </w:p>
        </w:tc>
        <w:tc>
          <w:tcPr>
            <w:tcW w:w="6566" w:type="dxa"/>
          </w:tcPr>
          <w:p w14:paraId="2C0A3819" w14:textId="77777777" w:rsidR="00D21659" w:rsidRDefault="00A413C5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O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número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ocorrências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mês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refletirá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percentual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atingimento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 meta (%)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 glosa,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atingimento.</w:t>
            </w:r>
          </w:p>
        </w:tc>
      </w:tr>
      <w:tr w:rsidR="00D21659" w14:paraId="5968C5AF" w14:textId="77777777">
        <w:trPr>
          <w:trHeight w:val="690"/>
        </w:trPr>
        <w:tc>
          <w:tcPr>
            <w:tcW w:w="3117" w:type="dxa"/>
          </w:tcPr>
          <w:p w14:paraId="4E72FBEA" w14:textId="77777777" w:rsidR="00D21659" w:rsidRDefault="00A413C5">
            <w:pPr>
              <w:pStyle w:val="TableParagraph"/>
              <w:spacing w:before="20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Início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Vigência</w:t>
            </w:r>
          </w:p>
        </w:tc>
        <w:tc>
          <w:tcPr>
            <w:tcW w:w="6566" w:type="dxa"/>
          </w:tcPr>
          <w:p w14:paraId="2C371D38" w14:textId="77777777" w:rsidR="00D21659" w:rsidRDefault="00A413C5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Será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formalizada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todo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1º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útil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imediatamente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subsequente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período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 avaliado.</w:t>
            </w:r>
          </w:p>
        </w:tc>
      </w:tr>
      <w:tr w:rsidR="00D21659" w14:paraId="464682CD" w14:textId="77777777">
        <w:trPr>
          <w:trHeight w:val="2226"/>
        </w:trPr>
        <w:tc>
          <w:tcPr>
            <w:tcW w:w="3117" w:type="dxa"/>
          </w:tcPr>
          <w:p w14:paraId="2374AA56" w14:textId="77777777" w:rsidR="00D21659" w:rsidRDefault="00D21659">
            <w:pPr>
              <w:pStyle w:val="TableParagraph"/>
              <w:rPr>
                <w:b/>
                <w:sz w:val="26"/>
              </w:rPr>
            </w:pPr>
          </w:p>
          <w:p w14:paraId="4DB75DF6" w14:textId="77777777" w:rsidR="00D21659" w:rsidRDefault="00D21659">
            <w:pPr>
              <w:pStyle w:val="TableParagraph"/>
              <w:rPr>
                <w:b/>
                <w:sz w:val="26"/>
              </w:rPr>
            </w:pPr>
          </w:p>
          <w:p w14:paraId="0E9C9377" w14:textId="77777777" w:rsidR="00D21659" w:rsidRDefault="00D2165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7D201B1" w14:textId="77777777" w:rsidR="00D21659" w:rsidRDefault="00A413C5">
            <w:pPr>
              <w:pStyle w:val="TableParagraph"/>
              <w:ind w:left="107" w:right="1044"/>
              <w:rPr>
                <w:b/>
                <w:sz w:val="24"/>
              </w:rPr>
            </w:pPr>
            <w:r>
              <w:rPr>
                <w:b/>
                <w:sz w:val="24"/>
              </w:rPr>
              <w:t>Faixas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ajuste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pagamento</w:t>
            </w:r>
          </w:p>
        </w:tc>
        <w:tc>
          <w:tcPr>
            <w:tcW w:w="6566" w:type="dxa"/>
          </w:tcPr>
          <w:p w14:paraId="3E97A563" w14:textId="77777777" w:rsidR="00D21659" w:rsidRDefault="00A413C5">
            <w:pPr>
              <w:pStyle w:val="TableParagraph"/>
              <w:ind w:left="107" w:right="1826"/>
              <w:jc w:val="both"/>
              <w:rPr>
                <w:sz w:val="24"/>
              </w:rPr>
            </w:pPr>
            <w:r>
              <w:rPr>
                <w:sz w:val="24"/>
              </w:rPr>
              <w:t>Grau 1 - 0,2% sobre o valor mensal do contrato.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Grau 2 - 0,4% sobre o valor mensal do contrato.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Grau 3 - 0,8% sobre o valor mensal do contrato.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Grau 4 - 1,6% sobre o valor mensal do contrato.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Grau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3,2%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mensal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contrato.</w:t>
            </w:r>
          </w:p>
          <w:p w14:paraId="5AB0A8BF" w14:textId="77777777" w:rsidR="00D21659" w:rsidRDefault="00A413C5">
            <w:pPr>
              <w:pStyle w:val="TableParagraph"/>
              <w:spacing w:line="270" w:lineRule="atLeast"/>
              <w:ind w:left="107" w:right="325"/>
              <w:rPr>
                <w:sz w:val="24"/>
              </w:rPr>
            </w:pP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pagamento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mensal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descontado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somatório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multiplicação da quantidade de ocorrências registradas pelos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percentuais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correspondentes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infração.</w:t>
            </w:r>
          </w:p>
        </w:tc>
      </w:tr>
      <w:tr w:rsidR="00D21659" w14:paraId="3357ACBC" w14:textId="77777777">
        <w:trPr>
          <w:trHeight w:val="1122"/>
        </w:trPr>
        <w:tc>
          <w:tcPr>
            <w:tcW w:w="3117" w:type="dxa"/>
          </w:tcPr>
          <w:p w14:paraId="1A14BD07" w14:textId="77777777" w:rsidR="00D21659" w:rsidRDefault="00D21659">
            <w:pPr>
              <w:pStyle w:val="TableParagraph"/>
              <w:spacing w:before="9"/>
              <w:rPr>
                <w:b/>
                <w:sz w:val="36"/>
              </w:rPr>
            </w:pPr>
          </w:p>
          <w:p w14:paraId="28A4851E" w14:textId="77777777" w:rsidR="00D21659" w:rsidRDefault="00A413C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Sanção</w:t>
            </w:r>
          </w:p>
        </w:tc>
        <w:tc>
          <w:tcPr>
            <w:tcW w:w="6566" w:type="dxa"/>
          </w:tcPr>
          <w:p w14:paraId="4A93A5FE" w14:textId="77777777" w:rsidR="00D21659" w:rsidRDefault="00A413C5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Até 10% no ajuste de pagamento a contratada será advertida 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escrito.</w:t>
            </w:r>
          </w:p>
          <w:p w14:paraId="1D53CFCD" w14:textId="77777777" w:rsidR="00D21659" w:rsidRDefault="00A413C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Acima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ajuste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pagamento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demais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 inexecução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contratual.</w:t>
            </w:r>
          </w:p>
        </w:tc>
      </w:tr>
    </w:tbl>
    <w:p w14:paraId="6EE2DC8C" w14:textId="77777777" w:rsidR="00D21659" w:rsidRDefault="00A413C5">
      <w:pPr>
        <w:pStyle w:val="Corpodetexto"/>
        <w:spacing w:after="21"/>
        <w:ind w:right="1815"/>
      </w:pPr>
      <w:r>
        <w:t>Fatores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avaliação</w:t>
      </w:r>
      <w:r>
        <w:rPr>
          <w:spacing w:val="-4"/>
        </w:rPr>
        <w:t xml:space="preserve"> </w:t>
      </w:r>
      <w:r>
        <w:t>mensal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7451"/>
        <w:gridCol w:w="1344"/>
      </w:tblGrid>
      <w:tr w:rsidR="00D21659" w14:paraId="0FB01A66" w14:textId="77777777" w:rsidTr="006722FD">
        <w:trPr>
          <w:trHeight w:val="558"/>
          <w:jc w:val="center"/>
        </w:trPr>
        <w:tc>
          <w:tcPr>
            <w:tcW w:w="812" w:type="dxa"/>
          </w:tcPr>
          <w:p w14:paraId="1033D3A9" w14:textId="77777777" w:rsidR="00D21659" w:rsidRDefault="00A413C5">
            <w:pPr>
              <w:pStyle w:val="TableParagraph"/>
              <w:spacing w:before="3"/>
              <w:ind w:left="138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Grau</w:t>
            </w:r>
          </w:p>
        </w:tc>
        <w:tc>
          <w:tcPr>
            <w:tcW w:w="7451" w:type="dxa"/>
          </w:tcPr>
          <w:p w14:paraId="2F4BA3FB" w14:textId="77777777" w:rsidR="00D21659" w:rsidRDefault="00A413C5">
            <w:pPr>
              <w:pStyle w:val="TableParagraph"/>
              <w:spacing w:before="3"/>
              <w:ind w:left="3201" w:right="3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</w:p>
        </w:tc>
        <w:tc>
          <w:tcPr>
            <w:tcW w:w="1344" w:type="dxa"/>
          </w:tcPr>
          <w:p w14:paraId="03DEA6C2" w14:textId="77777777" w:rsidR="00D21659" w:rsidRDefault="00A413C5">
            <w:pPr>
              <w:pStyle w:val="TableParagraph"/>
              <w:spacing w:line="270" w:lineRule="atLeast"/>
              <w:ind w:left="107" w:right="20" w:firstLine="340"/>
              <w:rPr>
                <w:b/>
                <w:sz w:val="24"/>
              </w:rPr>
            </w:pPr>
            <w:r>
              <w:rPr>
                <w:b/>
                <w:sz w:val="24"/>
              </w:rPr>
              <w:t>Qtde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ocorrências</w:t>
            </w:r>
          </w:p>
        </w:tc>
      </w:tr>
      <w:tr w:rsidR="00D21659" w14:paraId="59A6FE81" w14:textId="77777777" w:rsidTr="006722FD">
        <w:trPr>
          <w:trHeight w:val="626"/>
          <w:jc w:val="center"/>
        </w:trPr>
        <w:tc>
          <w:tcPr>
            <w:tcW w:w="812" w:type="dxa"/>
          </w:tcPr>
          <w:p w14:paraId="71F17E30" w14:textId="77777777" w:rsidR="00D21659" w:rsidRDefault="00A413C5">
            <w:pPr>
              <w:pStyle w:val="TableParagraph"/>
              <w:spacing w:before="17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5882EE0C" w14:textId="77777777" w:rsidR="00D21659" w:rsidRDefault="00A413C5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Permitir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presença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empregado mal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apresentado, sem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uniforme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e/ou sem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crachá.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empregado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56B4C303" w14:textId="77777777" w:rsidR="00D21659" w:rsidRDefault="00D21659" w:rsidP="006722FD">
            <w:pPr>
              <w:pStyle w:val="TableParagraph"/>
              <w:jc w:val="center"/>
              <w:rPr>
                <w:sz w:val="14"/>
                <w:szCs w:val="14"/>
              </w:rPr>
            </w:pPr>
          </w:p>
          <w:p w14:paraId="07522584" w14:textId="3926F6C5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1F330E1" w14:textId="464CDD08" w:rsidR="006722FD" w:rsidRPr="00CD1F47" w:rsidRDefault="006722FD" w:rsidP="006722FD">
            <w:pPr>
              <w:pStyle w:val="TableParagraph"/>
              <w:jc w:val="center"/>
              <w:rPr>
                <w:sz w:val="14"/>
                <w:szCs w:val="1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00CA679" w14:textId="77777777" w:rsidTr="006722FD">
        <w:trPr>
          <w:trHeight w:val="622"/>
          <w:jc w:val="center"/>
        </w:trPr>
        <w:tc>
          <w:tcPr>
            <w:tcW w:w="812" w:type="dxa"/>
          </w:tcPr>
          <w:p w14:paraId="767E81BD" w14:textId="77777777" w:rsidR="00D21659" w:rsidRDefault="00A413C5">
            <w:pPr>
              <w:pStyle w:val="TableParagraph"/>
              <w:spacing w:before="17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6E44188F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Manter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empregado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qualificação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execução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serviços.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empregado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536DE7D1" w14:textId="26D5AD39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456F0B2D" w14:textId="3A6331F7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19BAC29" w14:textId="77777777" w:rsidTr="006722FD">
        <w:trPr>
          <w:trHeight w:val="561"/>
          <w:jc w:val="center"/>
        </w:trPr>
        <w:tc>
          <w:tcPr>
            <w:tcW w:w="812" w:type="dxa"/>
          </w:tcPr>
          <w:p w14:paraId="105B43BB" w14:textId="77777777" w:rsidR="00D21659" w:rsidRDefault="00A413C5">
            <w:pPr>
              <w:pStyle w:val="TableParagraph"/>
              <w:spacing w:before="14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451" w:type="dxa"/>
          </w:tcPr>
          <w:p w14:paraId="18421342" w14:textId="77777777" w:rsidR="00D21659" w:rsidRDefault="00A413C5">
            <w:pPr>
              <w:pStyle w:val="TableParagraph"/>
              <w:spacing w:line="270" w:lineRule="atLeast"/>
              <w:ind w:left="111" w:right="99"/>
              <w:rPr>
                <w:sz w:val="24"/>
              </w:rPr>
            </w:pPr>
            <w:r>
              <w:rPr>
                <w:sz w:val="24"/>
              </w:rPr>
              <w:t>Suspender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interromper,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motivo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força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fortuito,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contratuais.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tarefa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designada.</w:t>
            </w:r>
          </w:p>
        </w:tc>
        <w:tc>
          <w:tcPr>
            <w:tcW w:w="1344" w:type="dxa"/>
          </w:tcPr>
          <w:p w14:paraId="0A809FEF" w14:textId="6E632C63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9E998E7" w14:textId="03844714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2F3D785F" w14:textId="77777777" w:rsidTr="006722FD">
        <w:trPr>
          <w:trHeight w:val="622"/>
          <w:jc w:val="center"/>
        </w:trPr>
        <w:tc>
          <w:tcPr>
            <w:tcW w:w="812" w:type="dxa"/>
          </w:tcPr>
          <w:p w14:paraId="5C287D5B" w14:textId="77777777" w:rsidR="00D21659" w:rsidRDefault="00A413C5">
            <w:pPr>
              <w:pStyle w:val="TableParagraph"/>
              <w:spacing w:before="17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451" w:type="dxa"/>
          </w:tcPr>
          <w:p w14:paraId="185DEB72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Destruir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danificar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culpa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dolo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seus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agentes.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04A78709" w14:textId="6DAAB325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661E30A8" w14:textId="29F423A9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2446E723" w14:textId="77777777" w:rsidTr="006722FD">
        <w:trPr>
          <w:trHeight w:val="626"/>
          <w:jc w:val="center"/>
        </w:trPr>
        <w:tc>
          <w:tcPr>
            <w:tcW w:w="812" w:type="dxa"/>
          </w:tcPr>
          <w:p w14:paraId="643F9818" w14:textId="77777777" w:rsidR="00D21659" w:rsidRDefault="00A413C5">
            <w:pPr>
              <w:pStyle w:val="TableParagraph"/>
              <w:spacing w:before="175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451" w:type="dxa"/>
          </w:tcPr>
          <w:p w14:paraId="76BACAC6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Utilizar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dependências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diversos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objeto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contrato. 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1608D780" w14:textId="48A782E9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77020A02" w14:textId="6C3FF974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3F13F2D5" w14:textId="77777777" w:rsidTr="006722FD">
        <w:trPr>
          <w:trHeight w:val="626"/>
          <w:jc w:val="center"/>
        </w:trPr>
        <w:tc>
          <w:tcPr>
            <w:tcW w:w="812" w:type="dxa"/>
          </w:tcPr>
          <w:p w14:paraId="4F1DFFA8" w14:textId="77777777" w:rsidR="00D21659" w:rsidRDefault="00A413C5">
            <w:pPr>
              <w:pStyle w:val="TableParagraph"/>
              <w:spacing w:before="171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451" w:type="dxa"/>
          </w:tcPr>
          <w:p w14:paraId="4CE5B6FB" w14:textId="77777777" w:rsidR="00D21659" w:rsidRDefault="00A413C5">
            <w:pPr>
              <w:pStyle w:val="TableParagraph"/>
              <w:ind w:left="111" w:right="99"/>
              <w:rPr>
                <w:sz w:val="24"/>
              </w:rPr>
            </w:pPr>
            <w:r>
              <w:rPr>
                <w:sz w:val="24"/>
              </w:rPr>
              <w:t>Recusar-se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executar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serviço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solicitado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FISCALIZAÇÃO,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justificado. 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6D51BA91" w14:textId="5D55F0D8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23A9AB0E" w14:textId="736F4E60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AF6F706" w14:textId="77777777" w:rsidTr="006722FD">
        <w:trPr>
          <w:trHeight w:val="630"/>
          <w:jc w:val="center"/>
        </w:trPr>
        <w:tc>
          <w:tcPr>
            <w:tcW w:w="812" w:type="dxa"/>
          </w:tcPr>
          <w:p w14:paraId="6A7FF054" w14:textId="77777777" w:rsidR="00D21659" w:rsidRDefault="00A413C5">
            <w:pPr>
              <w:pStyle w:val="TableParagraph"/>
              <w:spacing w:before="17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451" w:type="dxa"/>
          </w:tcPr>
          <w:p w14:paraId="4933B93B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Permitir situação que crie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possibilidade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causar ou 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físico,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lesão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corporal ou consequências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letais. 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101EA2E7" w14:textId="45058442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6055E9CB" w14:textId="025C2C4C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3657D46A" w14:textId="77777777" w:rsidTr="006722FD">
        <w:trPr>
          <w:trHeight w:val="626"/>
          <w:jc w:val="center"/>
        </w:trPr>
        <w:tc>
          <w:tcPr>
            <w:tcW w:w="812" w:type="dxa"/>
          </w:tcPr>
          <w:p w14:paraId="4F6F78B2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7451" w:type="dxa"/>
          </w:tcPr>
          <w:p w14:paraId="02762480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Retirar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empregados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serviço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expediente,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anuência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prévia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CONTRATANTE.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empregado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dia.</w:t>
            </w:r>
          </w:p>
        </w:tc>
        <w:tc>
          <w:tcPr>
            <w:tcW w:w="1344" w:type="dxa"/>
          </w:tcPr>
          <w:p w14:paraId="251C11D0" w14:textId="7FAFA021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09630231" w14:textId="40E426DD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78661BB6" w14:textId="77777777" w:rsidTr="006722FD">
        <w:trPr>
          <w:trHeight w:val="621"/>
          <w:jc w:val="center"/>
        </w:trPr>
        <w:tc>
          <w:tcPr>
            <w:tcW w:w="812" w:type="dxa"/>
          </w:tcPr>
          <w:p w14:paraId="627CC355" w14:textId="77777777" w:rsidR="00D21659" w:rsidRDefault="00A413C5">
            <w:pPr>
              <w:pStyle w:val="TableParagraph"/>
              <w:spacing w:before="16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675E86D1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registrar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controlar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diariamente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assiduidade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pontualidade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pessoal. Aferição: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 empregado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0BB3D603" w14:textId="0F9F0F1F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066F231" w14:textId="0D25EFE2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1C372B3A" w14:textId="77777777" w:rsidTr="006722FD">
        <w:trPr>
          <w:trHeight w:val="714"/>
          <w:jc w:val="center"/>
        </w:trPr>
        <w:tc>
          <w:tcPr>
            <w:tcW w:w="812" w:type="dxa"/>
          </w:tcPr>
          <w:p w14:paraId="00421420" w14:textId="77777777" w:rsidR="00D21659" w:rsidRDefault="00A413C5">
            <w:pPr>
              <w:pStyle w:val="TableParagraph"/>
              <w:spacing w:before="21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020ABE9C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substituir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empregado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tenha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conduta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inconveniente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incompatível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atribuições.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empregado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 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dia.</w:t>
            </w:r>
          </w:p>
        </w:tc>
        <w:tc>
          <w:tcPr>
            <w:tcW w:w="1344" w:type="dxa"/>
          </w:tcPr>
          <w:p w14:paraId="03706CD3" w14:textId="6413D8EC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713F15E0" w14:textId="0B0B8537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11AF6C87" w14:textId="77777777" w:rsidTr="006722FD">
        <w:trPr>
          <w:trHeight w:val="622"/>
          <w:jc w:val="center"/>
        </w:trPr>
        <w:tc>
          <w:tcPr>
            <w:tcW w:w="812" w:type="dxa"/>
          </w:tcPr>
          <w:p w14:paraId="0B820340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15C3640D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manter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documentação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habilitação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atualizada.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item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5402490D" w14:textId="6875CC92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03E20A3D" w14:textId="76B948CB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7073F832" w14:textId="77777777" w:rsidTr="006722FD">
        <w:trPr>
          <w:trHeight w:val="625"/>
          <w:jc w:val="center"/>
        </w:trPr>
        <w:tc>
          <w:tcPr>
            <w:tcW w:w="812" w:type="dxa"/>
          </w:tcPr>
          <w:p w14:paraId="11E32A86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52E301FD" w14:textId="77777777" w:rsidR="00D21659" w:rsidRDefault="00A413C5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horário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estabelecido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FISCALIZAÇÃO.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ocorrência.</w:t>
            </w:r>
          </w:p>
        </w:tc>
        <w:tc>
          <w:tcPr>
            <w:tcW w:w="1344" w:type="dxa"/>
          </w:tcPr>
          <w:p w14:paraId="3D2A821E" w14:textId="0A35DA07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69D0204C" w14:textId="22CE81CE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69781F5B" w14:textId="77777777" w:rsidTr="006722FD">
        <w:trPr>
          <w:trHeight w:val="622"/>
          <w:jc w:val="center"/>
        </w:trPr>
        <w:tc>
          <w:tcPr>
            <w:tcW w:w="812" w:type="dxa"/>
          </w:tcPr>
          <w:p w14:paraId="2C058848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6B49FE35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determinação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acesso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seus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empregados.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ocorrência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dia.</w:t>
            </w:r>
          </w:p>
        </w:tc>
        <w:tc>
          <w:tcPr>
            <w:tcW w:w="1344" w:type="dxa"/>
          </w:tcPr>
          <w:p w14:paraId="67568B8F" w14:textId="4EFA01FA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10AA1F1C" w14:textId="7E34D0FA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59FF678" w14:textId="77777777" w:rsidTr="006722FD">
        <w:trPr>
          <w:trHeight w:val="626"/>
          <w:jc w:val="center"/>
        </w:trPr>
        <w:tc>
          <w:tcPr>
            <w:tcW w:w="812" w:type="dxa"/>
          </w:tcPr>
          <w:p w14:paraId="4057CA03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451" w:type="dxa"/>
          </w:tcPr>
          <w:p w14:paraId="02EDBAC6" w14:textId="77777777" w:rsidR="00D21659" w:rsidRDefault="00A413C5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determinação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complementar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FISCALIZAÇÃO.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 por dia.</w:t>
            </w:r>
          </w:p>
        </w:tc>
        <w:tc>
          <w:tcPr>
            <w:tcW w:w="1344" w:type="dxa"/>
          </w:tcPr>
          <w:p w14:paraId="4B41F377" w14:textId="682ABFF1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7522DDB2" w14:textId="3C2604C2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08234425" w14:textId="77777777" w:rsidTr="006722FD">
        <w:trPr>
          <w:trHeight w:val="622"/>
          <w:jc w:val="center"/>
        </w:trPr>
        <w:tc>
          <w:tcPr>
            <w:tcW w:w="812" w:type="dxa"/>
          </w:tcPr>
          <w:p w14:paraId="74BF2D49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451" w:type="dxa"/>
          </w:tcPr>
          <w:p w14:paraId="65394599" w14:textId="77777777" w:rsidR="00D21659" w:rsidRDefault="00A413C5">
            <w:pPr>
              <w:pStyle w:val="TableParagraph"/>
              <w:ind w:left="111" w:right="754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efetuar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reposição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funcionários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faltosos.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199148DE" w14:textId="4B125E83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612FF6FD" w14:textId="75A51D93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328529D0" w14:textId="77777777" w:rsidTr="006722FD">
        <w:trPr>
          <w:trHeight w:val="1230"/>
          <w:jc w:val="center"/>
        </w:trPr>
        <w:tc>
          <w:tcPr>
            <w:tcW w:w="812" w:type="dxa"/>
          </w:tcPr>
          <w:p w14:paraId="4BF9F910" w14:textId="77777777" w:rsidR="00D21659" w:rsidRPr="00BF6CB0" w:rsidRDefault="00D21659">
            <w:pPr>
              <w:pStyle w:val="TableParagraph"/>
              <w:rPr>
                <w:b/>
                <w:color w:val="000000" w:themeColor="text1"/>
                <w:sz w:val="26"/>
              </w:rPr>
            </w:pPr>
          </w:p>
          <w:p w14:paraId="4FD4A870" w14:textId="77777777" w:rsidR="00D21659" w:rsidRPr="00BF6CB0" w:rsidRDefault="00A413C5">
            <w:pPr>
              <w:pStyle w:val="TableParagraph"/>
              <w:spacing w:before="171"/>
              <w:ind w:left="4"/>
              <w:jc w:val="center"/>
              <w:rPr>
                <w:b/>
                <w:color w:val="000000" w:themeColor="text1"/>
                <w:sz w:val="24"/>
              </w:rPr>
            </w:pPr>
            <w:r w:rsidRPr="00BF6CB0"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7451" w:type="dxa"/>
          </w:tcPr>
          <w:p w14:paraId="2C4EB16C" w14:textId="77777777" w:rsidR="00D21659" w:rsidRPr="00BF6CB0" w:rsidRDefault="00A413C5">
            <w:pPr>
              <w:pStyle w:val="TableParagraph"/>
              <w:ind w:left="111" w:right="104"/>
              <w:jc w:val="both"/>
              <w:rPr>
                <w:color w:val="000000" w:themeColor="text1"/>
                <w:sz w:val="24"/>
              </w:rPr>
            </w:pPr>
            <w:r w:rsidRPr="00BF6CB0">
              <w:rPr>
                <w:color w:val="000000" w:themeColor="text1"/>
                <w:sz w:val="24"/>
              </w:rPr>
              <w:t>Não efetuar pagamento de salários, vale-transporte, vale-refeição, seguros,</w:t>
            </w:r>
            <w:r w:rsidRPr="00BF6CB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encargos fiscais e sociais, bem como arcar com quaisquer despesas diretas</w:t>
            </w:r>
            <w:r w:rsidRPr="00BF6CB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e/ou indiretas relacionadas à execução do contrato, nas datas avençadas.</w:t>
            </w:r>
            <w:r w:rsidRPr="00BF6CB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Aferição:</w:t>
            </w:r>
            <w:r w:rsidRPr="00BF6CB0">
              <w:rPr>
                <w:color w:val="000000" w:themeColor="text1"/>
                <w:spacing w:val="-8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Por ocorrência</w:t>
            </w:r>
            <w:r w:rsidRPr="00BF6CB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e</w:t>
            </w:r>
            <w:r w:rsidRPr="00BF6CB0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BF6CB0">
              <w:rPr>
                <w:color w:val="000000" w:themeColor="text1"/>
                <w:sz w:val="24"/>
              </w:rPr>
              <w:t>por dia.</w:t>
            </w:r>
          </w:p>
        </w:tc>
        <w:tc>
          <w:tcPr>
            <w:tcW w:w="1344" w:type="dxa"/>
          </w:tcPr>
          <w:p w14:paraId="308949B8" w14:textId="77777777" w:rsidR="00BF6CB0" w:rsidRDefault="00BF6CB0" w:rsidP="00BF6CB0">
            <w:pPr>
              <w:pStyle w:val="TableParagraph"/>
              <w:jc w:val="center"/>
              <w:rPr>
                <w:sz w:val="16"/>
                <w:szCs w:val="14"/>
              </w:rPr>
            </w:pPr>
          </w:p>
          <w:p w14:paraId="1DDDD656" w14:textId="77777777" w:rsidR="00BF6CB0" w:rsidRDefault="00BF6CB0" w:rsidP="00BF6CB0">
            <w:pPr>
              <w:pStyle w:val="TableParagraph"/>
              <w:jc w:val="center"/>
              <w:rPr>
                <w:sz w:val="16"/>
                <w:szCs w:val="14"/>
              </w:rPr>
            </w:pPr>
          </w:p>
          <w:p w14:paraId="11CA571B" w14:textId="77777777" w:rsidR="00BF6CB0" w:rsidRPr="006722FD" w:rsidRDefault="00BF6CB0" w:rsidP="00BF6CB0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61F942D1" w14:textId="1A7C605B" w:rsidR="00D21659" w:rsidRPr="00675112" w:rsidRDefault="00BF6CB0" w:rsidP="00BF6CB0">
            <w:pPr>
              <w:pStyle w:val="TableParagraph"/>
              <w:jc w:val="center"/>
              <w:rPr>
                <w:b/>
                <w:color w:val="FF0000"/>
                <w:sz w:val="24"/>
                <w:szCs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1A76DA3" w14:textId="77777777" w:rsidTr="006722FD">
        <w:trPr>
          <w:trHeight w:val="630"/>
          <w:jc w:val="center"/>
        </w:trPr>
        <w:tc>
          <w:tcPr>
            <w:tcW w:w="812" w:type="dxa"/>
          </w:tcPr>
          <w:p w14:paraId="39A1DAE4" w14:textId="77777777" w:rsidR="00D21659" w:rsidRDefault="00A413C5">
            <w:pPr>
              <w:pStyle w:val="TableParagraph"/>
              <w:spacing w:before="17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11573DDD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manter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sede,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filial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escritório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cidade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prestação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serviços. 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2DBD3555" w14:textId="69B61960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5AED0360" w14:textId="4EB3CE47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0C615DC7" w14:textId="77777777" w:rsidTr="006722FD">
        <w:trPr>
          <w:trHeight w:val="621"/>
          <w:jc w:val="center"/>
        </w:trPr>
        <w:tc>
          <w:tcPr>
            <w:tcW w:w="812" w:type="dxa"/>
          </w:tcPr>
          <w:p w14:paraId="1F25F868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0EB780BB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indicar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manter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PREPOSTO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prevista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neste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Termo.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62FD4FCF" w14:textId="09F85AB6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0D23C55" w14:textId="2AEBA61F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28166891" w14:textId="77777777" w:rsidTr="006722FD">
        <w:trPr>
          <w:trHeight w:val="625"/>
          <w:jc w:val="center"/>
        </w:trPr>
        <w:tc>
          <w:tcPr>
            <w:tcW w:w="812" w:type="dxa"/>
          </w:tcPr>
          <w:p w14:paraId="0E57470E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451" w:type="dxa"/>
          </w:tcPr>
          <w:p w14:paraId="454D9A8F" w14:textId="77777777" w:rsidR="00D21659" w:rsidRDefault="00A413C5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apresentar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solicitada,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documentação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fiscal,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trabalhista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previdenciária.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2D50B8A6" w14:textId="17BC9BA3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4D2F3BD0" w14:textId="0CC8736D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7BCC7B08" w14:textId="77777777" w:rsidTr="006722FD">
        <w:trPr>
          <w:trHeight w:val="922"/>
          <w:jc w:val="center"/>
        </w:trPr>
        <w:tc>
          <w:tcPr>
            <w:tcW w:w="812" w:type="dxa"/>
          </w:tcPr>
          <w:p w14:paraId="7EB63985" w14:textId="77777777" w:rsidR="00D21659" w:rsidRDefault="00D21659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FC9A205" w14:textId="77777777" w:rsidR="00D21659" w:rsidRDefault="00A413C5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655979A6" w14:textId="77777777" w:rsidR="00D21659" w:rsidRDefault="00A413C5">
            <w:pPr>
              <w:pStyle w:val="TableParagraph"/>
              <w:ind w:left="111" w:right="120"/>
              <w:jc w:val="both"/>
              <w:rPr>
                <w:sz w:val="24"/>
              </w:rPr>
            </w:pPr>
            <w:r>
              <w:rPr>
                <w:sz w:val="24"/>
              </w:rPr>
              <w:t>Deixar de creditar os salários nas contas bancárias dos empregados, 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agências situadas na localidade ou região metropolitana em que ocorre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prestação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serviços. Por ocorrência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0100DC24" w14:textId="39AB7370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49CBB5C" w14:textId="190A05C1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6426D5CB" w14:textId="77777777" w:rsidTr="006722FD">
        <w:trPr>
          <w:trHeight w:val="934"/>
          <w:jc w:val="center"/>
        </w:trPr>
        <w:tc>
          <w:tcPr>
            <w:tcW w:w="812" w:type="dxa"/>
          </w:tcPr>
          <w:p w14:paraId="6E98CE1A" w14:textId="77777777" w:rsidR="00D21659" w:rsidRDefault="00D21659">
            <w:pPr>
              <w:pStyle w:val="TableParagraph"/>
              <w:rPr>
                <w:b/>
                <w:sz w:val="28"/>
              </w:rPr>
            </w:pPr>
          </w:p>
          <w:p w14:paraId="7727A05F" w14:textId="77777777" w:rsidR="00D21659" w:rsidRDefault="00A413C5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46405020" w14:textId="77777777" w:rsidR="00D21659" w:rsidRDefault="00A413C5">
            <w:pPr>
              <w:pStyle w:val="TableParagraph"/>
              <w:spacing w:line="237" w:lineRule="auto"/>
              <w:ind w:left="111" w:right="102"/>
              <w:jc w:val="both"/>
              <w:rPr>
                <w:sz w:val="24"/>
              </w:rPr>
            </w:pP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entregar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entregar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atraso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entregar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incompleta,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documentação exigida nos itens 10.100, 10.101 e 10.102 do Termo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Referência.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 ocorrência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dia.</w:t>
            </w:r>
          </w:p>
        </w:tc>
        <w:tc>
          <w:tcPr>
            <w:tcW w:w="1344" w:type="dxa"/>
          </w:tcPr>
          <w:p w14:paraId="308B8B31" w14:textId="01786483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2C4EBFF5" w14:textId="7467A01E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554BEF13" w14:textId="77777777" w:rsidTr="006722FD">
        <w:trPr>
          <w:trHeight w:val="622"/>
          <w:jc w:val="center"/>
        </w:trPr>
        <w:tc>
          <w:tcPr>
            <w:tcW w:w="812" w:type="dxa"/>
          </w:tcPr>
          <w:p w14:paraId="40E4CB00" w14:textId="77777777" w:rsidR="00D21659" w:rsidRDefault="00A413C5">
            <w:pPr>
              <w:pStyle w:val="TableParagraph"/>
              <w:spacing w:before="162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244C9B50" w14:textId="4A4D8801" w:rsidR="00D21659" w:rsidRDefault="00A413C5" w:rsidP="004E3617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fornecer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mensalmente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 w:rsidR="004E3617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previsto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Planilha de Custo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 Formação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Preços.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ocorrência.</w:t>
            </w:r>
          </w:p>
        </w:tc>
        <w:tc>
          <w:tcPr>
            <w:tcW w:w="1344" w:type="dxa"/>
          </w:tcPr>
          <w:p w14:paraId="467681C4" w14:textId="02B49A62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29EF1D83" w14:textId="4B5D1CC9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0CDC6A58" w14:textId="77777777" w:rsidTr="006722FD">
        <w:trPr>
          <w:trHeight w:val="626"/>
          <w:jc w:val="center"/>
        </w:trPr>
        <w:tc>
          <w:tcPr>
            <w:tcW w:w="812" w:type="dxa"/>
          </w:tcPr>
          <w:p w14:paraId="5D1F867D" w14:textId="77777777" w:rsidR="00D21659" w:rsidRDefault="00A413C5">
            <w:pPr>
              <w:pStyle w:val="TableParagraph"/>
              <w:spacing w:before="167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51" w:type="dxa"/>
          </w:tcPr>
          <w:p w14:paraId="1D775A68" w14:textId="77777777" w:rsidR="00D21659" w:rsidRDefault="00A413C5">
            <w:pPr>
              <w:pStyle w:val="TableParagraph"/>
              <w:ind w:left="111" w:right="45"/>
              <w:rPr>
                <w:sz w:val="24"/>
              </w:rPr>
            </w:pPr>
            <w:r>
              <w:rPr>
                <w:sz w:val="24"/>
              </w:rPr>
              <w:t>Não cumprir quaisquer dos itens do edital e seus anexos não previstos nesta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tabela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multas. 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ocorrência.</w:t>
            </w:r>
          </w:p>
        </w:tc>
        <w:tc>
          <w:tcPr>
            <w:tcW w:w="1344" w:type="dxa"/>
          </w:tcPr>
          <w:p w14:paraId="4E262A07" w14:textId="65935C32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06D3F7F7" w14:textId="292734AC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D21659" w14:paraId="0C652AE6" w14:textId="77777777" w:rsidTr="006722FD">
        <w:trPr>
          <w:trHeight w:val="1013"/>
          <w:jc w:val="center"/>
        </w:trPr>
        <w:tc>
          <w:tcPr>
            <w:tcW w:w="812" w:type="dxa"/>
          </w:tcPr>
          <w:p w14:paraId="7EE85A80" w14:textId="77777777" w:rsidR="00D21659" w:rsidRDefault="00D21659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32E4EAF8" w14:textId="77777777" w:rsidR="00D21659" w:rsidRDefault="00A413C5">
            <w:pPr>
              <w:pStyle w:val="TableParagraph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451" w:type="dxa"/>
          </w:tcPr>
          <w:p w14:paraId="1316F959" w14:textId="77777777" w:rsidR="00D21659" w:rsidRDefault="00A413C5">
            <w:pPr>
              <w:pStyle w:val="TableParagraph"/>
              <w:ind w:left="111" w:right="97"/>
              <w:jc w:val="both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quaisquer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itens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anexos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previstos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tabela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multas,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após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reincidência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notificada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FISCALIZAÇÃO.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Aferição: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item e por ocorrência.</w:t>
            </w:r>
          </w:p>
        </w:tc>
        <w:tc>
          <w:tcPr>
            <w:tcW w:w="1344" w:type="dxa"/>
          </w:tcPr>
          <w:p w14:paraId="601C7410" w14:textId="6144D126" w:rsidR="006722FD" w:rsidRPr="006722FD" w:rsidRDefault="006722FD" w:rsidP="006722FD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73688938" w14:textId="3E9D71E3" w:rsidR="00D21659" w:rsidRDefault="006722FD" w:rsidP="006722FD">
            <w:pPr>
              <w:pStyle w:val="TableParagraph"/>
              <w:jc w:val="center"/>
              <w:rPr>
                <w:sz w:val="2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4E3617" w14:paraId="7A02E4F3" w14:textId="77777777" w:rsidTr="006722FD">
        <w:trPr>
          <w:trHeight w:val="1013"/>
          <w:jc w:val="center"/>
        </w:trPr>
        <w:tc>
          <w:tcPr>
            <w:tcW w:w="812" w:type="dxa"/>
          </w:tcPr>
          <w:p w14:paraId="1DDDAF20" w14:textId="21DCC5A2" w:rsidR="004E3617" w:rsidRDefault="00A83450" w:rsidP="004E3617">
            <w:pPr>
              <w:pStyle w:val="TableParagraph"/>
              <w:spacing w:before="2"/>
              <w:jc w:val="center"/>
              <w:rPr>
                <w:b/>
                <w:sz w:val="31"/>
              </w:rPr>
            </w:pPr>
            <w:r>
              <w:rPr>
                <w:b/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7451" w:type="dxa"/>
          </w:tcPr>
          <w:p w14:paraId="5C942009" w14:textId="4F46CFBD" w:rsidR="004E3617" w:rsidRDefault="004E3617" w:rsidP="004E3617">
            <w:pPr>
              <w:pStyle w:val="TableParagraph"/>
              <w:ind w:left="111" w:right="97"/>
              <w:jc w:val="both"/>
              <w:rPr>
                <w:sz w:val="24"/>
              </w:rPr>
            </w:pPr>
            <w:r>
              <w:rPr>
                <w:sz w:val="24"/>
              </w:rPr>
              <w:t>Deixar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fornecer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mensalmente</w:t>
            </w:r>
            <w:r>
              <w:rPr>
                <w:spacing w:val="1"/>
                <w:sz w:val="24"/>
              </w:rPr>
              <w:t xml:space="preserve"> os </w:t>
            </w:r>
            <w:r>
              <w:rPr>
                <w:sz w:val="24"/>
              </w:rPr>
              <w:t xml:space="preserve">materiais, peças e equipamentos necessários à execução do </w:t>
            </w:r>
            <w:r w:rsidRPr="004E3617">
              <w:rPr>
                <w:sz w:val="24"/>
                <w:szCs w:val="24"/>
              </w:rPr>
              <w:t xml:space="preserve">objeto contratrual, conforme </w:t>
            </w:r>
            <w:r w:rsidRPr="004E3617">
              <w:rPr>
                <w:spacing w:val="1"/>
                <w:sz w:val="24"/>
                <w:szCs w:val="24"/>
              </w:rPr>
              <w:t xml:space="preserve"> </w:t>
            </w:r>
            <w:r w:rsidRPr="004E3617">
              <w:rPr>
                <w:sz w:val="24"/>
                <w:szCs w:val="24"/>
              </w:rPr>
              <w:t xml:space="preserve">previstos na tabela do item 3.4 e na relação do item </w:t>
            </w:r>
            <w:r w:rsidRPr="004E3617">
              <w:rPr>
                <w:sz w:val="24"/>
                <w:szCs w:val="24"/>
                <w:shd w:val="clear" w:color="auto" w:fill="FFFFFF"/>
              </w:rPr>
              <w:t>5.4.4.1 do Termo de Referência</w:t>
            </w:r>
            <w:r w:rsidRPr="004E3617">
              <w:rPr>
                <w:sz w:val="24"/>
                <w:szCs w:val="24"/>
              </w:rPr>
              <w:t>.</w:t>
            </w:r>
            <w:r w:rsidRPr="004E3617">
              <w:rPr>
                <w:spacing w:val="-6"/>
                <w:sz w:val="24"/>
                <w:szCs w:val="24"/>
              </w:rPr>
              <w:t xml:space="preserve"> </w:t>
            </w:r>
            <w:r w:rsidRPr="004E3617">
              <w:rPr>
                <w:sz w:val="24"/>
                <w:szCs w:val="24"/>
              </w:rPr>
              <w:t>Por</w:t>
            </w:r>
            <w:r w:rsidRPr="004E3617">
              <w:rPr>
                <w:spacing w:val="-1"/>
                <w:sz w:val="24"/>
                <w:szCs w:val="24"/>
              </w:rPr>
              <w:t xml:space="preserve"> </w:t>
            </w:r>
            <w:r w:rsidRPr="004E3617">
              <w:rPr>
                <w:sz w:val="24"/>
                <w:szCs w:val="24"/>
              </w:rPr>
              <w:t>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ocorrência.</w:t>
            </w:r>
          </w:p>
        </w:tc>
        <w:tc>
          <w:tcPr>
            <w:tcW w:w="1344" w:type="dxa"/>
          </w:tcPr>
          <w:p w14:paraId="21E61E3A" w14:textId="77777777" w:rsidR="004E3617" w:rsidRPr="006722FD" w:rsidRDefault="004E3617" w:rsidP="004E3617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399DE910" w14:textId="14225A6F" w:rsidR="004E3617" w:rsidRPr="006722FD" w:rsidRDefault="004E3617" w:rsidP="004E3617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  <w:tr w:rsidR="00C74273" w14:paraId="5029F3E4" w14:textId="77777777" w:rsidTr="006722FD">
        <w:trPr>
          <w:trHeight w:val="1013"/>
          <w:jc w:val="center"/>
        </w:trPr>
        <w:tc>
          <w:tcPr>
            <w:tcW w:w="812" w:type="dxa"/>
          </w:tcPr>
          <w:p w14:paraId="1215D4D1" w14:textId="5CEA78FE" w:rsidR="00C74273" w:rsidRDefault="00A83450" w:rsidP="00C74273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451" w:type="dxa"/>
          </w:tcPr>
          <w:p w14:paraId="6A921444" w14:textId="70E9E3C0" w:rsidR="00C74273" w:rsidRDefault="00C74273" w:rsidP="00A83450">
            <w:pPr>
              <w:pStyle w:val="TableParagraph"/>
              <w:ind w:left="111" w:right="97"/>
              <w:jc w:val="both"/>
              <w:rPr>
                <w:sz w:val="24"/>
              </w:rPr>
            </w:pPr>
            <w:r>
              <w:rPr>
                <w:sz w:val="24"/>
              </w:rPr>
              <w:t>Fornecer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materiais, peças e equipamentos de baixa qualidade, que apresente inconformidade com as especificações técnicas cabíveis ou ainda histórico de ineficiência, desempenho insatisfatório ou registro de falhas</w:t>
            </w:r>
            <w:r w:rsidRPr="004E3617">
              <w:rPr>
                <w:sz w:val="24"/>
                <w:szCs w:val="24"/>
              </w:rPr>
              <w:t>.</w:t>
            </w:r>
            <w:r w:rsidRPr="004E3617">
              <w:rPr>
                <w:spacing w:val="-6"/>
                <w:sz w:val="24"/>
                <w:szCs w:val="24"/>
              </w:rPr>
              <w:t xml:space="preserve"> </w:t>
            </w:r>
            <w:r w:rsidRPr="004E3617">
              <w:rPr>
                <w:sz w:val="24"/>
                <w:szCs w:val="24"/>
              </w:rPr>
              <w:t>Por</w:t>
            </w:r>
            <w:r w:rsidRPr="004E3617">
              <w:rPr>
                <w:spacing w:val="-1"/>
                <w:sz w:val="24"/>
                <w:szCs w:val="24"/>
              </w:rPr>
              <w:t xml:space="preserve"> </w:t>
            </w:r>
            <w:r w:rsidRPr="004E3617">
              <w:rPr>
                <w:sz w:val="24"/>
                <w:szCs w:val="24"/>
              </w:rPr>
              <w:t>item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ocorrência.</w:t>
            </w:r>
          </w:p>
        </w:tc>
        <w:tc>
          <w:tcPr>
            <w:tcW w:w="1344" w:type="dxa"/>
          </w:tcPr>
          <w:p w14:paraId="58ACD030" w14:textId="77777777" w:rsidR="00C74273" w:rsidRPr="006722FD" w:rsidRDefault="00C74273" w:rsidP="00C74273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Sem</w:t>
            </w:r>
          </w:p>
          <w:p w14:paraId="01205357" w14:textId="78BB986D" w:rsidR="00C74273" w:rsidRPr="006722FD" w:rsidRDefault="00C74273" w:rsidP="00C74273">
            <w:pPr>
              <w:pStyle w:val="TableParagraph"/>
              <w:jc w:val="center"/>
              <w:rPr>
                <w:sz w:val="16"/>
                <w:szCs w:val="14"/>
              </w:rPr>
            </w:pPr>
            <w:r w:rsidRPr="006722FD">
              <w:rPr>
                <w:sz w:val="16"/>
                <w:szCs w:val="14"/>
              </w:rPr>
              <w:t>Ocorrência</w:t>
            </w:r>
          </w:p>
        </w:tc>
      </w:tr>
    </w:tbl>
    <w:p w14:paraId="202B6F48" w14:textId="77777777" w:rsidR="002953B8" w:rsidRDefault="002953B8" w:rsidP="00C74273"/>
    <w:sectPr w:rsidR="002953B8">
      <w:pgSz w:w="11910" w:h="16840"/>
      <w:pgMar w:top="1020" w:right="10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659"/>
    <w:rsid w:val="000C6EEA"/>
    <w:rsid w:val="0010031D"/>
    <w:rsid w:val="00112A2B"/>
    <w:rsid w:val="001357DF"/>
    <w:rsid w:val="00157CBE"/>
    <w:rsid w:val="001776C9"/>
    <w:rsid w:val="001C5439"/>
    <w:rsid w:val="00212438"/>
    <w:rsid w:val="002953B8"/>
    <w:rsid w:val="003E4293"/>
    <w:rsid w:val="004006AE"/>
    <w:rsid w:val="00432179"/>
    <w:rsid w:val="004E3617"/>
    <w:rsid w:val="006722FD"/>
    <w:rsid w:val="00675112"/>
    <w:rsid w:val="006A39EC"/>
    <w:rsid w:val="006C7256"/>
    <w:rsid w:val="006F0EDC"/>
    <w:rsid w:val="00735566"/>
    <w:rsid w:val="00742864"/>
    <w:rsid w:val="007A3BE9"/>
    <w:rsid w:val="00845518"/>
    <w:rsid w:val="009628CD"/>
    <w:rsid w:val="00A03033"/>
    <w:rsid w:val="00A110A7"/>
    <w:rsid w:val="00A413C5"/>
    <w:rsid w:val="00A83450"/>
    <w:rsid w:val="00AC0C77"/>
    <w:rsid w:val="00AE1DC4"/>
    <w:rsid w:val="00BF6CB0"/>
    <w:rsid w:val="00C7235F"/>
    <w:rsid w:val="00C74273"/>
    <w:rsid w:val="00CD1F47"/>
    <w:rsid w:val="00CF665C"/>
    <w:rsid w:val="00D018CC"/>
    <w:rsid w:val="00D21659"/>
    <w:rsid w:val="00D53945"/>
    <w:rsid w:val="00DD2236"/>
    <w:rsid w:val="00DD73E4"/>
    <w:rsid w:val="00E11F53"/>
    <w:rsid w:val="00E53240"/>
    <w:rsid w:val="00E657B8"/>
    <w:rsid w:val="00F06293"/>
    <w:rsid w:val="00FF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78E1"/>
  <w15:docId w15:val="{73CBCD96-C008-4B3C-B3DB-678E30ED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97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nfase">
    <w:name w:val="Emphasis"/>
    <w:basedOn w:val="Fontepargpadro"/>
    <w:uiPriority w:val="20"/>
    <w:qFormat/>
    <w:rsid w:val="00AE1D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Romario Pazini Rocha</dc:creator>
  <cp:lastModifiedBy>Walber Kaic da Silva Nunes</cp:lastModifiedBy>
  <cp:revision>3</cp:revision>
  <cp:lastPrinted>2025-11-18T13:11:00Z</cp:lastPrinted>
  <dcterms:created xsi:type="dcterms:W3CDTF">2026-03-30T15:01:00Z</dcterms:created>
  <dcterms:modified xsi:type="dcterms:W3CDTF">2026-03-30T16:06:00Z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2023-03-28T00:00:00Z</vt:filetime>
  </property>
</Properties>
</file>